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C9" w:rsidRPr="008F3BBE" w:rsidRDefault="00D969C9" w:rsidP="00D969C9">
      <w:pPr>
        <w:jc w:val="center"/>
        <w:rPr>
          <w:b/>
          <w:bCs/>
          <w:sz w:val="28"/>
          <w:szCs w:val="28"/>
        </w:rPr>
      </w:pPr>
      <w:r w:rsidRPr="008F3BBE">
        <w:rPr>
          <w:b/>
          <w:bCs/>
          <w:sz w:val="28"/>
          <w:szCs w:val="28"/>
        </w:rPr>
        <w:t>Town of West Tisbury</w:t>
      </w:r>
    </w:p>
    <w:p w:rsidR="00D969C9" w:rsidRPr="008F3BBE" w:rsidRDefault="00D969C9" w:rsidP="00D969C9">
      <w:pPr>
        <w:pStyle w:val="Heading1"/>
        <w:rPr>
          <w:szCs w:val="28"/>
        </w:rPr>
      </w:pPr>
      <w:r w:rsidRPr="008F3BBE">
        <w:rPr>
          <w:szCs w:val="28"/>
        </w:rPr>
        <w:t>FY 202</w:t>
      </w:r>
      <w:r>
        <w:rPr>
          <w:szCs w:val="28"/>
        </w:rPr>
        <w:t>3</w:t>
      </w:r>
      <w:r w:rsidRPr="008F3BBE">
        <w:rPr>
          <w:szCs w:val="28"/>
        </w:rPr>
        <w:t xml:space="preserve"> Budget Request Submission</w:t>
      </w:r>
    </w:p>
    <w:p w:rsidR="00D969C9" w:rsidRPr="008F3BBE" w:rsidRDefault="00D969C9" w:rsidP="00D969C9">
      <w:pPr>
        <w:rPr>
          <w:sz w:val="28"/>
          <w:szCs w:val="28"/>
        </w:rPr>
      </w:pPr>
    </w:p>
    <w:p w:rsidR="00D969C9" w:rsidRPr="008F3BBE" w:rsidRDefault="00D969C9" w:rsidP="00D969C9">
      <w:pPr>
        <w:rPr>
          <w:sz w:val="28"/>
          <w:szCs w:val="28"/>
        </w:rPr>
      </w:pPr>
    </w:p>
    <w:p w:rsidR="00D969C9" w:rsidRPr="008F3BBE" w:rsidRDefault="00D969C9" w:rsidP="00D969C9">
      <w:pPr>
        <w:rPr>
          <w:sz w:val="28"/>
          <w:szCs w:val="28"/>
        </w:rPr>
      </w:pPr>
      <w:r w:rsidRPr="008F3BBE">
        <w:rPr>
          <w:sz w:val="28"/>
          <w:szCs w:val="28"/>
        </w:rPr>
        <w:t>Submitted by (Department/Committee):</w:t>
      </w:r>
      <w:r w:rsidRPr="008F3BBE">
        <w:rPr>
          <w:sz w:val="28"/>
          <w:szCs w:val="28"/>
        </w:rPr>
        <w:tab/>
      </w:r>
      <w:r>
        <w:rPr>
          <w:sz w:val="28"/>
          <w:szCs w:val="28"/>
        </w:rPr>
        <w:t>Personnel Board</w:t>
      </w:r>
    </w:p>
    <w:p w:rsidR="00D969C9" w:rsidRPr="008F3BBE" w:rsidRDefault="00D969C9" w:rsidP="00D969C9">
      <w:pPr>
        <w:rPr>
          <w:sz w:val="28"/>
          <w:szCs w:val="28"/>
        </w:rPr>
      </w:pPr>
    </w:p>
    <w:p w:rsidR="00D969C9" w:rsidRPr="008F3BBE" w:rsidRDefault="00D969C9" w:rsidP="00D969C9">
      <w:pPr>
        <w:rPr>
          <w:sz w:val="28"/>
          <w:szCs w:val="28"/>
        </w:rPr>
      </w:pPr>
      <w:r w:rsidRPr="008F3BBE">
        <w:rPr>
          <w:sz w:val="28"/>
          <w:szCs w:val="28"/>
        </w:rPr>
        <w:t xml:space="preserve">Name of Person Submitting </w:t>
      </w:r>
      <w:r w:rsidRPr="008F3BBE">
        <w:rPr>
          <w:sz w:val="28"/>
          <w:szCs w:val="28"/>
        </w:rPr>
        <w:tab/>
      </w:r>
      <w:r>
        <w:rPr>
          <w:sz w:val="28"/>
          <w:szCs w:val="28"/>
        </w:rPr>
        <w:t>Maria McFarland, Board Administrator</w:t>
      </w:r>
    </w:p>
    <w:p w:rsidR="00D969C9" w:rsidRPr="008F3BBE" w:rsidRDefault="00D969C9" w:rsidP="00D969C9">
      <w:pPr>
        <w:rPr>
          <w:sz w:val="28"/>
          <w:szCs w:val="28"/>
        </w:rPr>
      </w:pPr>
    </w:p>
    <w:p w:rsidR="00D969C9" w:rsidRPr="008F3BBE" w:rsidRDefault="00D969C9" w:rsidP="00D969C9">
      <w:pPr>
        <w:rPr>
          <w:sz w:val="28"/>
          <w:szCs w:val="28"/>
        </w:rPr>
      </w:pPr>
      <w:r w:rsidRPr="008F3BBE">
        <w:rPr>
          <w:sz w:val="28"/>
          <w:szCs w:val="28"/>
        </w:rPr>
        <w:t>Date Approved by Department/Committee</w:t>
      </w:r>
      <w:r w:rsidRPr="008F3BBE">
        <w:rPr>
          <w:sz w:val="28"/>
          <w:szCs w:val="28"/>
        </w:rPr>
        <w:tab/>
        <w:t>_____________________</w:t>
      </w:r>
    </w:p>
    <w:p w:rsidR="00D969C9" w:rsidRPr="008F3BBE" w:rsidRDefault="00D969C9" w:rsidP="00D969C9">
      <w:pPr>
        <w:rPr>
          <w:sz w:val="28"/>
          <w:szCs w:val="28"/>
        </w:rPr>
      </w:pPr>
    </w:p>
    <w:p w:rsidR="00D969C9" w:rsidRPr="008F3BBE" w:rsidRDefault="00D969C9" w:rsidP="00D969C9">
      <w:pPr>
        <w:rPr>
          <w:sz w:val="28"/>
          <w:szCs w:val="28"/>
        </w:rPr>
      </w:pPr>
      <w:bookmarkStart w:id="0" w:name="_GoBack"/>
      <w:bookmarkEnd w:id="0"/>
    </w:p>
    <w:p w:rsidR="00D969C9" w:rsidRPr="008F3BBE" w:rsidRDefault="00D969C9" w:rsidP="00D969C9">
      <w:pPr>
        <w:rPr>
          <w:sz w:val="28"/>
          <w:szCs w:val="28"/>
        </w:rPr>
      </w:pPr>
      <w:r w:rsidRPr="008F3BBE">
        <w:rPr>
          <w:b/>
          <w:bCs/>
          <w:sz w:val="28"/>
          <w:szCs w:val="28"/>
        </w:rPr>
        <w:t>Narrative:</w:t>
      </w:r>
    </w:p>
    <w:p w:rsidR="00D969C9" w:rsidRPr="008F3BBE" w:rsidRDefault="00D969C9" w:rsidP="00D969C9">
      <w:pPr>
        <w:rPr>
          <w:sz w:val="28"/>
          <w:szCs w:val="28"/>
        </w:rPr>
      </w:pPr>
    </w:p>
    <w:p w:rsidR="00D969C9" w:rsidRPr="008F3BBE" w:rsidRDefault="00D969C9" w:rsidP="00D969C9">
      <w:pPr>
        <w:rPr>
          <w:sz w:val="28"/>
          <w:szCs w:val="28"/>
        </w:rPr>
      </w:pPr>
      <w:r w:rsidRPr="008F3BBE">
        <w:rPr>
          <w:sz w:val="28"/>
          <w:szCs w:val="28"/>
        </w:rPr>
        <w:t>Please give a brief narrative explaining any significant changes to your department/committee expected to occur in FY 202</w:t>
      </w:r>
      <w:r>
        <w:rPr>
          <w:sz w:val="28"/>
          <w:szCs w:val="28"/>
        </w:rPr>
        <w:t>3</w:t>
      </w:r>
      <w:r w:rsidRPr="008F3BBE">
        <w:rPr>
          <w:sz w:val="28"/>
          <w:szCs w:val="28"/>
        </w:rPr>
        <w:t xml:space="preserve"> and the budgetary impact of them.  This should include any changes to revenues (fees and grants).that will offset the net cost to the town. Especially note any proposed changes to your department or committee staffing</w:t>
      </w:r>
      <w:r>
        <w:rPr>
          <w:sz w:val="28"/>
          <w:szCs w:val="28"/>
        </w:rPr>
        <w:t>.</w:t>
      </w:r>
      <w:r w:rsidRPr="008F3BBE">
        <w:rPr>
          <w:sz w:val="28"/>
          <w:szCs w:val="28"/>
        </w:rPr>
        <w:t xml:space="preserve">  </w:t>
      </w:r>
      <w:r w:rsidRPr="008F3BBE">
        <w:rPr>
          <w:b/>
          <w:sz w:val="28"/>
          <w:szCs w:val="28"/>
        </w:rPr>
        <w:t>Also describe any major accomplishments or information on the activities of your department/committee that would be helpful to the Selectmen and Finance Committee.</w:t>
      </w:r>
      <w:r w:rsidRPr="008F3BBE">
        <w:rPr>
          <w:sz w:val="28"/>
          <w:szCs w:val="28"/>
        </w:rPr>
        <w:t xml:space="preserve"> (</w:t>
      </w:r>
      <w:r w:rsidRPr="008F3BBE">
        <w:rPr>
          <w:b/>
          <w:sz w:val="28"/>
          <w:szCs w:val="28"/>
          <w:u w:val="single"/>
        </w:rPr>
        <w:t>Feel free to do as separate attachment</w:t>
      </w:r>
      <w:r w:rsidRPr="008F3BBE">
        <w:rPr>
          <w:sz w:val="28"/>
          <w:szCs w:val="28"/>
        </w:rPr>
        <w:t>)</w:t>
      </w:r>
    </w:p>
    <w:p w:rsidR="00D969C9" w:rsidRPr="008F3BBE" w:rsidRDefault="00D969C9" w:rsidP="00D969C9">
      <w:pPr>
        <w:rPr>
          <w:sz w:val="28"/>
          <w:szCs w:val="28"/>
        </w:rPr>
      </w:pPr>
    </w:p>
    <w:p w:rsidR="00D969C9" w:rsidRDefault="00D969C9" w:rsidP="00D969C9">
      <w:pPr>
        <w:rPr>
          <w:sz w:val="28"/>
          <w:szCs w:val="28"/>
        </w:rPr>
      </w:pPr>
      <w:r>
        <w:rPr>
          <w:sz w:val="28"/>
          <w:szCs w:val="28"/>
        </w:rPr>
        <w:t>The Personnel Board does not anticipate any significant changes to the department for FY202</w:t>
      </w:r>
      <w:r>
        <w:rPr>
          <w:sz w:val="28"/>
          <w:szCs w:val="28"/>
        </w:rPr>
        <w:t>3</w:t>
      </w:r>
      <w:r>
        <w:rPr>
          <w:sz w:val="28"/>
          <w:szCs w:val="28"/>
        </w:rPr>
        <w:t xml:space="preserve">. </w:t>
      </w:r>
    </w:p>
    <w:p w:rsidR="00D969C9" w:rsidRDefault="00D969C9" w:rsidP="00D969C9">
      <w:pPr>
        <w:rPr>
          <w:sz w:val="28"/>
          <w:szCs w:val="28"/>
        </w:rPr>
      </w:pPr>
    </w:p>
    <w:sectPr w:rsidR="00D969C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C9"/>
    <w:rsid w:val="00056BD2"/>
    <w:rsid w:val="00AE302E"/>
    <w:rsid w:val="00D9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9AC2"/>
  <w15:chartTrackingRefBased/>
  <w15:docId w15:val="{3C511EDF-6FDD-4EF4-B1D1-F2F3EE76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9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9C9"/>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9C9"/>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cp:revision>
  <dcterms:created xsi:type="dcterms:W3CDTF">2021-12-07T19:44:00Z</dcterms:created>
  <dcterms:modified xsi:type="dcterms:W3CDTF">2021-12-07T19:46:00Z</dcterms:modified>
</cp:coreProperties>
</file>